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0B1" w:rsidRPr="007300B1" w:rsidRDefault="007300B1" w:rsidP="007300B1">
      <w:pPr>
        <w:jc w:val="right"/>
        <w:rPr>
          <w:lang w:val="es-UY"/>
        </w:rPr>
      </w:pPr>
      <w:r w:rsidRPr="007300B1">
        <w:rPr>
          <w:lang w:val="es-UY"/>
        </w:rPr>
        <w:t xml:space="preserve">Treinta y Tres, </w:t>
      </w:r>
      <w:r w:rsidR="00CE623F">
        <w:rPr>
          <w:lang w:val="es-UY"/>
        </w:rPr>
        <w:t>16 de Enero 2025</w:t>
      </w:r>
      <w:r w:rsidRPr="007300B1">
        <w:rPr>
          <w:lang w:val="es-UY"/>
        </w:rPr>
        <w:t>.-</w:t>
      </w:r>
    </w:p>
    <w:p w:rsidR="007300B1" w:rsidRPr="007300B1" w:rsidRDefault="007300B1" w:rsidP="007300B1">
      <w:pPr>
        <w:jc w:val="right"/>
        <w:rPr>
          <w:sz w:val="28"/>
          <w:szCs w:val="28"/>
          <w:lang w:val="es-UY"/>
        </w:rPr>
      </w:pPr>
    </w:p>
    <w:p w:rsidR="00D7499B" w:rsidRPr="002C7FD7" w:rsidRDefault="002C7FD7" w:rsidP="002C7FD7">
      <w:pPr>
        <w:jc w:val="center"/>
        <w:rPr>
          <w:sz w:val="28"/>
          <w:szCs w:val="28"/>
          <w:u w:val="single"/>
          <w:lang w:val="es-UY"/>
        </w:rPr>
      </w:pPr>
      <w:r w:rsidRPr="002C7FD7">
        <w:rPr>
          <w:sz w:val="28"/>
          <w:szCs w:val="28"/>
          <w:u w:val="single"/>
          <w:lang w:val="es-UY"/>
        </w:rPr>
        <w:t xml:space="preserve">LLAMADO COMPRA DIRECTA </w:t>
      </w:r>
      <w:r w:rsidR="00CE623F">
        <w:rPr>
          <w:sz w:val="28"/>
          <w:szCs w:val="28"/>
          <w:u w:val="single"/>
          <w:lang w:val="es-UY"/>
        </w:rPr>
        <w:t>1/2025</w:t>
      </w: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  <w:r>
        <w:rPr>
          <w:lang w:val="es-UY"/>
        </w:rPr>
        <w:t>La RAP Treinta y Tres llama a cotización por Compra Directa por el siguiente detalle:</w:t>
      </w:r>
    </w:p>
    <w:p w:rsidR="002C7FD7" w:rsidRDefault="002C7FD7" w:rsidP="004B1F86">
      <w:pPr>
        <w:rPr>
          <w:lang w:val="es-UY"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857"/>
        <w:gridCol w:w="6089"/>
        <w:gridCol w:w="1590"/>
      </w:tblGrid>
      <w:tr w:rsidR="002C7FD7" w:rsidRPr="002C7FD7" w:rsidTr="007300B1">
        <w:tc>
          <w:tcPr>
            <w:tcW w:w="857" w:type="dxa"/>
          </w:tcPr>
          <w:p w:rsidR="002C7FD7" w:rsidRPr="002C7FD7" w:rsidRDefault="002C7FD7" w:rsidP="007300B1">
            <w:pPr>
              <w:jc w:val="center"/>
              <w:rPr>
                <w:b/>
                <w:lang w:val="es-UY"/>
              </w:rPr>
            </w:pPr>
            <w:r w:rsidRPr="002C7FD7">
              <w:rPr>
                <w:b/>
                <w:lang w:val="es-UY"/>
              </w:rPr>
              <w:t>ITEM</w:t>
            </w:r>
          </w:p>
        </w:tc>
        <w:tc>
          <w:tcPr>
            <w:tcW w:w="6089" w:type="dxa"/>
          </w:tcPr>
          <w:p w:rsidR="002C7FD7" w:rsidRPr="002C7FD7" w:rsidRDefault="002C7FD7" w:rsidP="004B1F86">
            <w:pPr>
              <w:rPr>
                <w:b/>
                <w:lang w:val="es-UY"/>
              </w:rPr>
            </w:pPr>
            <w:r w:rsidRPr="002C7FD7">
              <w:rPr>
                <w:b/>
                <w:lang w:val="es-UY"/>
              </w:rPr>
              <w:t>MATERIAL</w:t>
            </w:r>
          </w:p>
        </w:tc>
        <w:tc>
          <w:tcPr>
            <w:tcW w:w="1590" w:type="dxa"/>
          </w:tcPr>
          <w:p w:rsidR="002C7FD7" w:rsidRPr="002C7FD7" w:rsidRDefault="002C7FD7" w:rsidP="007300B1">
            <w:pPr>
              <w:jc w:val="center"/>
              <w:rPr>
                <w:b/>
                <w:lang w:val="es-UY"/>
              </w:rPr>
            </w:pPr>
            <w:r w:rsidRPr="002C7FD7">
              <w:rPr>
                <w:b/>
                <w:lang w:val="es-UY"/>
              </w:rPr>
              <w:t>CANTIDAD</w:t>
            </w:r>
            <w:r w:rsidR="007300B1">
              <w:rPr>
                <w:b/>
                <w:lang w:val="es-UY"/>
              </w:rPr>
              <w:t xml:space="preserve"> HASTA</w:t>
            </w:r>
          </w:p>
        </w:tc>
      </w:tr>
      <w:tr w:rsidR="002C7FD7" w:rsidTr="007300B1">
        <w:tc>
          <w:tcPr>
            <w:tcW w:w="857" w:type="dxa"/>
          </w:tcPr>
          <w:p w:rsidR="002C7FD7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</w:t>
            </w:r>
          </w:p>
        </w:tc>
        <w:tc>
          <w:tcPr>
            <w:tcW w:w="6089" w:type="dxa"/>
          </w:tcPr>
          <w:p w:rsidR="002C7FD7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Escoba plástico</w:t>
            </w:r>
          </w:p>
        </w:tc>
        <w:tc>
          <w:tcPr>
            <w:tcW w:w="1590" w:type="dxa"/>
          </w:tcPr>
          <w:p w:rsidR="002C7FD7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6</w:t>
            </w:r>
          </w:p>
        </w:tc>
      </w:tr>
      <w:tr w:rsidR="002C7FD7" w:rsidTr="007300B1">
        <w:tc>
          <w:tcPr>
            <w:tcW w:w="857" w:type="dxa"/>
          </w:tcPr>
          <w:p w:rsidR="002C7FD7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</w:t>
            </w:r>
          </w:p>
        </w:tc>
        <w:tc>
          <w:tcPr>
            <w:tcW w:w="6089" w:type="dxa"/>
          </w:tcPr>
          <w:p w:rsidR="002C7FD7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Limpiavidrios líquido con gatillo 500 ml</w:t>
            </w:r>
          </w:p>
        </w:tc>
        <w:tc>
          <w:tcPr>
            <w:tcW w:w="1590" w:type="dxa"/>
          </w:tcPr>
          <w:p w:rsidR="002C7FD7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20</w:t>
            </w:r>
          </w:p>
        </w:tc>
      </w:tr>
      <w:tr w:rsidR="002C7FD7" w:rsidTr="007300B1">
        <w:tc>
          <w:tcPr>
            <w:tcW w:w="857" w:type="dxa"/>
          </w:tcPr>
          <w:p w:rsidR="002C7FD7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3</w:t>
            </w:r>
          </w:p>
        </w:tc>
        <w:tc>
          <w:tcPr>
            <w:tcW w:w="6089" w:type="dxa"/>
          </w:tcPr>
          <w:p w:rsidR="002C7FD7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Lustra mueble aerosol </w:t>
            </w:r>
          </w:p>
        </w:tc>
        <w:tc>
          <w:tcPr>
            <w:tcW w:w="1590" w:type="dxa"/>
          </w:tcPr>
          <w:p w:rsidR="002C7FD7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24</w:t>
            </w:r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4</w:t>
            </w:r>
          </w:p>
        </w:tc>
        <w:tc>
          <w:tcPr>
            <w:tcW w:w="6089" w:type="dxa"/>
          </w:tcPr>
          <w:p w:rsidR="007300B1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Desodorante ambiente en aerosol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60</w:t>
            </w:r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5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>Desodorante ambiente líquido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90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6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>Solución hipoclorito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90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7</w:t>
            </w:r>
          </w:p>
        </w:tc>
        <w:tc>
          <w:tcPr>
            <w:tcW w:w="6089" w:type="dxa"/>
          </w:tcPr>
          <w:p w:rsidR="007300B1" w:rsidRDefault="00CE623F" w:rsidP="00CE623F">
            <w:pPr>
              <w:rPr>
                <w:lang w:val="es-UY"/>
              </w:rPr>
            </w:pPr>
            <w:r>
              <w:rPr>
                <w:lang w:val="es-UY"/>
              </w:rPr>
              <w:t>Detergente líquido uso doméstico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80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8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 xml:space="preserve">Jabón neutro líquido con válvula </w:t>
            </w:r>
            <w:proofErr w:type="spellStart"/>
            <w:r>
              <w:rPr>
                <w:lang w:val="es-UY"/>
              </w:rPr>
              <w:t>disp</w:t>
            </w:r>
            <w:proofErr w:type="spellEnd"/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50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9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 xml:space="preserve">Esponja alambre para cocina 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20</w:t>
            </w:r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10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>Esponja bronce para cocina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40</w:t>
            </w:r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11</w:t>
            </w:r>
          </w:p>
        </w:tc>
        <w:tc>
          <w:tcPr>
            <w:tcW w:w="6089" w:type="dxa"/>
          </w:tcPr>
          <w:p w:rsidR="007300B1" w:rsidRDefault="00CE623F" w:rsidP="007300B1">
            <w:pPr>
              <w:rPr>
                <w:lang w:val="es-UY"/>
              </w:rPr>
            </w:pPr>
            <w:r>
              <w:rPr>
                <w:lang w:val="es-UY"/>
              </w:rPr>
              <w:t>Esponja combinada (verde y amarilla) para cocina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40</w:t>
            </w:r>
          </w:p>
        </w:tc>
      </w:tr>
      <w:tr w:rsidR="007300B1" w:rsidTr="007300B1">
        <w:tc>
          <w:tcPr>
            <w:tcW w:w="857" w:type="dxa"/>
          </w:tcPr>
          <w:p w:rsidR="007300B1" w:rsidRDefault="007300B1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12</w:t>
            </w:r>
          </w:p>
        </w:tc>
        <w:tc>
          <w:tcPr>
            <w:tcW w:w="6089" w:type="dxa"/>
          </w:tcPr>
          <w:p w:rsidR="007300B1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Guantes de goma uso doméstico N 71/2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40 par</w:t>
            </w:r>
          </w:p>
        </w:tc>
      </w:tr>
      <w:tr w:rsidR="007300B1" w:rsidTr="007300B1">
        <w:tc>
          <w:tcPr>
            <w:tcW w:w="857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13 </w:t>
            </w:r>
          </w:p>
        </w:tc>
        <w:tc>
          <w:tcPr>
            <w:tcW w:w="6089" w:type="dxa"/>
          </w:tcPr>
          <w:p w:rsidR="007300B1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Guantes de goma uso doméstico N 8</w:t>
            </w:r>
          </w:p>
        </w:tc>
        <w:tc>
          <w:tcPr>
            <w:tcW w:w="1590" w:type="dxa"/>
          </w:tcPr>
          <w:p w:rsidR="007300B1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20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14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Paño para piso 60 x 60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60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15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Limpiador cremoso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20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16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Suavizante para ropa presentación de 2 </w:t>
            </w:r>
            <w:proofErr w:type="spellStart"/>
            <w:r>
              <w:rPr>
                <w:lang w:val="es-UY"/>
              </w:rPr>
              <w:t>lt</w:t>
            </w:r>
            <w:proofErr w:type="spellEnd"/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30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17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Jabón en polvo espuma controlada </w:t>
            </w:r>
            <w:proofErr w:type="spellStart"/>
            <w:r>
              <w:rPr>
                <w:lang w:val="es-UY"/>
              </w:rPr>
              <w:t>ptes</w:t>
            </w:r>
            <w:proofErr w:type="spellEnd"/>
            <w:r>
              <w:rPr>
                <w:lang w:val="es-UY"/>
              </w:rPr>
              <w:t xml:space="preserve"> de 3 kg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75 kg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18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Papel toalla x 250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800 </w:t>
            </w:r>
            <w:proofErr w:type="spellStart"/>
            <w:r>
              <w:rPr>
                <w:lang w:val="es-UY"/>
              </w:rPr>
              <w:t>ptes</w:t>
            </w:r>
            <w:proofErr w:type="spellEnd"/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19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Papel higiénico rollo de 600  </w:t>
            </w:r>
            <w:proofErr w:type="spellStart"/>
            <w:r>
              <w:rPr>
                <w:lang w:val="es-UY"/>
              </w:rPr>
              <w:t>mts</w:t>
            </w:r>
            <w:proofErr w:type="spellEnd"/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80 </w:t>
            </w:r>
            <w:proofErr w:type="spellStart"/>
            <w:r>
              <w:rPr>
                <w:lang w:val="es-UY"/>
              </w:rPr>
              <w:t>rollod</w:t>
            </w:r>
            <w:proofErr w:type="spellEnd"/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20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Pala de plástico para residuos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10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21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Baldes plásticos de 15 </w:t>
            </w:r>
            <w:proofErr w:type="spellStart"/>
            <w:r>
              <w:rPr>
                <w:lang w:val="es-UY"/>
              </w:rPr>
              <w:t>lts</w:t>
            </w:r>
            <w:proofErr w:type="spellEnd"/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10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22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Insecticida en aerosol ( </w:t>
            </w:r>
            <w:proofErr w:type="spellStart"/>
            <w:r>
              <w:rPr>
                <w:lang w:val="es-UY"/>
              </w:rPr>
              <w:t>flit</w:t>
            </w:r>
            <w:proofErr w:type="spellEnd"/>
            <w:r>
              <w:rPr>
                <w:lang w:val="es-UY"/>
              </w:rPr>
              <w:t>)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96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23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>Bolsas para residuos contaminado (rojas) 50*50</w:t>
            </w:r>
          </w:p>
        </w:tc>
        <w:tc>
          <w:tcPr>
            <w:tcW w:w="1590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100 kg</w:t>
            </w:r>
          </w:p>
        </w:tc>
      </w:tr>
      <w:tr w:rsidR="00CE623F" w:rsidTr="007300B1">
        <w:tc>
          <w:tcPr>
            <w:tcW w:w="857" w:type="dxa"/>
          </w:tcPr>
          <w:p w:rsidR="00CE623F" w:rsidRDefault="00CE623F" w:rsidP="007300B1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>24</w:t>
            </w:r>
          </w:p>
        </w:tc>
        <w:tc>
          <w:tcPr>
            <w:tcW w:w="6089" w:type="dxa"/>
          </w:tcPr>
          <w:p w:rsidR="00CE623F" w:rsidRDefault="00CE623F" w:rsidP="004B1F86">
            <w:pPr>
              <w:rPr>
                <w:lang w:val="es-UY"/>
              </w:rPr>
            </w:pPr>
            <w:r>
              <w:rPr>
                <w:lang w:val="es-UY"/>
              </w:rPr>
              <w:t xml:space="preserve">Bolsas </w:t>
            </w:r>
            <w:r>
              <w:rPr>
                <w:lang w:val="es-UY"/>
              </w:rPr>
              <w:t>Para residuos (negras</w:t>
            </w:r>
            <w:r>
              <w:rPr>
                <w:lang w:val="es-UY"/>
              </w:rPr>
              <w:t>) 120*80</w:t>
            </w:r>
          </w:p>
        </w:tc>
        <w:tc>
          <w:tcPr>
            <w:tcW w:w="1590" w:type="dxa"/>
          </w:tcPr>
          <w:p w:rsidR="00CE623F" w:rsidRDefault="00CE623F" w:rsidP="00CE623F">
            <w:pPr>
              <w:jc w:val="center"/>
              <w:rPr>
                <w:lang w:val="es-UY"/>
              </w:rPr>
            </w:pPr>
            <w:r>
              <w:rPr>
                <w:lang w:val="es-UY"/>
              </w:rPr>
              <w:t xml:space="preserve">100 kg </w:t>
            </w:r>
          </w:p>
        </w:tc>
      </w:tr>
    </w:tbl>
    <w:p w:rsidR="002C7FD7" w:rsidRDefault="002C7FD7" w:rsidP="004B1F86">
      <w:pPr>
        <w:rPr>
          <w:lang w:val="es-UY"/>
        </w:rPr>
      </w:pPr>
      <w:r>
        <w:rPr>
          <w:lang w:val="es-UY"/>
        </w:rPr>
        <w:t xml:space="preserve"> 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t xml:space="preserve">APERTURA ELECTRONICA: </w:t>
      </w:r>
      <w:r w:rsidR="00CE623F">
        <w:rPr>
          <w:lang w:val="es-UY"/>
        </w:rPr>
        <w:t>21</w:t>
      </w:r>
      <w:r w:rsidR="007300B1">
        <w:rPr>
          <w:lang w:val="es-UY"/>
        </w:rPr>
        <w:t>/0</w:t>
      </w:r>
      <w:r w:rsidR="00CE623F">
        <w:rPr>
          <w:lang w:val="es-UY"/>
        </w:rPr>
        <w:t>1</w:t>
      </w:r>
      <w:r w:rsidR="007300B1">
        <w:rPr>
          <w:lang w:val="es-UY"/>
        </w:rPr>
        <w:t>/202</w:t>
      </w:r>
      <w:r w:rsidR="00CE623F">
        <w:rPr>
          <w:lang w:val="es-UY"/>
        </w:rPr>
        <w:t>5</w:t>
      </w:r>
      <w:r>
        <w:rPr>
          <w:lang w:val="es-UY"/>
        </w:rPr>
        <w:t xml:space="preserve"> Hora </w:t>
      </w:r>
      <w:r w:rsidR="00CE623F">
        <w:rPr>
          <w:lang w:val="es-UY"/>
        </w:rPr>
        <w:t>10:00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t>FORMA DE PAGO: SIIF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t>COTIZAR EN MONEDA NACIONAL</w:t>
      </w:r>
    </w:p>
    <w:p w:rsidR="007300B1" w:rsidRDefault="007300B1" w:rsidP="004B1F86">
      <w:pPr>
        <w:rPr>
          <w:lang w:val="es-UY"/>
        </w:rPr>
      </w:pPr>
      <w:r>
        <w:rPr>
          <w:lang w:val="es-UY"/>
        </w:rPr>
        <w:t>MANTENIMIENTO DE OFERTA: 90 días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t>Presentar conjuntamente con la oferta Declaración Jurada del oferente de no ingresar en la incompatibilidad prevista en el Art. 46 del T.O.C.A.F</w:t>
      </w:r>
      <w:r w:rsidR="007300B1">
        <w:rPr>
          <w:lang w:val="es-UY"/>
        </w:rPr>
        <w:t xml:space="preserve"> adhiriendo  los </w:t>
      </w:r>
      <w:r>
        <w:rPr>
          <w:lang w:val="es-UY"/>
        </w:rPr>
        <w:t xml:space="preserve"> timbre</w:t>
      </w:r>
      <w:r w:rsidR="007300B1">
        <w:rPr>
          <w:lang w:val="es-UY"/>
        </w:rPr>
        <w:t>s profesionales correspondientes (se</w:t>
      </w:r>
      <w:r>
        <w:rPr>
          <w:lang w:val="es-UY"/>
        </w:rPr>
        <w:t xml:space="preserve"> adjunta modelo)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lastRenderedPageBreak/>
        <w:t>Se solicita</w:t>
      </w:r>
      <w:r w:rsidR="00BD5396">
        <w:rPr>
          <w:lang w:val="es-UY"/>
        </w:rPr>
        <w:t xml:space="preserve"> adjuntar  fotos de los artículos cotizados</w:t>
      </w:r>
      <w:r>
        <w:rPr>
          <w:lang w:val="es-UY"/>
        </w:rPr>
        <w:t xml:space="preserve"> en la oferta y plazo de entrega.</w:t>
      </w:r>
    </w:p>
    <w:p w:rsidR="002C7FD7" w:rsidRDefault="002C7FD7" w:rsidP="004B1F86">
      <w:pPr>
        <w:rPr>
          <w:lang w:val="es-UY"/>
        </w:rPr>
      </w:pPr>
      <w:r>
        <w:rPr>
          <w:lang w:val="es-UY"/>
        </w:rPr>
        <w:t>El flete con destino a RAP Treinta y Tres deberá estar incluido en la oferta.</w:t>
      </w: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</w:p>
    <w:p w:rsidR="00CE623F" w:rsidRDefault="00CE623F" w:rsidP="004B1F86">
      <w:pPr>
        <w:rPr>
          <w:lang w:val="es-UY"/>
        </w:rPr>
      </w:pPr>
      <w:bookmarkStart w:id="0" w:name="_GoBack"/>
      <w:bookmarkEnd w:id="0"/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2C7FD7" w:rsidRDefault="002C7FD7" w:rsidP="004B1F86">
      <w:pPr>
        <w:rPr>
          <w:lang w:val="es-UY"/>
        </w:rPr>
      </w:pPr>
    </w:p>
    <w:p w:rsidR="00AA724E" w:rsidRPr="007300B1" w:rsidRDefault="00AA724E" w:rsidP="00AA724E">
      <w:pPr>
        <w:pStyle w:val="Textbody"/>
        <w:spacing w:line="276" w:lineRule="auto"/>
        <w:jc w:val="center"/>
        <w:rPr>
          <w:rFonts w:ascii="Arial, sans-serif" w:hAnsi="Arial, sans-serif" w:hint="eastAsia"/>
          <w:u w:val="single"/>
        </w:rPr>
      </w:pPr>
      <w:r w:rsidRPr="007300B1">
        <w:rPr>
          <w:rFonts w:ascii="Arial, sans-serif" w:hAnsi="Arial, sans-serif"/>
          <w:u w:val="single"/>
        </w:rPr>
        <w:lastRenderedPageBreak/>
        <w:t>DECLARACIÓN JURADA</w:t>
      </w:r>
    </w:p>
    <w:p w:rsidR="00AA724E" w:rsidRPr="007300B1" w:rsidRDefault="00AA724E" w:rsidP="00AA724E">
      <w:pPr>
        <w:pStyle w:val="Textbody"/>
        <w:spacing w:line="276" w:lineRule="auto"/>
        <w:jc w:val="center"/>
        <w:rPr>
          <w:u w:val="single"/>
        </w:rPr>
      </w:pP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En relación con la Compra Directa Nro.   --------------------------- quien</w:t>
      </w:r>
    </w:p>
    <w:p w:rsidR="00AA724E" w:rsidRPr="007300B1" w:rsidRDefault="007300B1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 w:hint="eastAsia"/>
        </w:rPr>
        <w:t>S</w:t>
      </w:r>
      <w:r w:rsidR="00AA724E" w:rsidRPr="007300B1">
        <w:rPr>
          <w:rFonts w:ascii="Arial, sans-serif" w:hAnsi="Arial, sans-serif"/>
        </w:rPr>
        <w:t>uscribe</w:t>
      </w:r>
      <w:r>
        <w:rPr>
          <w:rFonts w:ascii="Arial, sans-serif" w:hAnsi="Arial, sans-serif"/>
        </w:rPr>
        <w:t xml:space="preserve"> </w:t>
      </w:r>
      <w:r w:rsidR="00AA724E" w:rsidRPr="007300B1">
        <w:rPr>
          <w:rFonts w:ascii="Arial, sans-serif" w:hAnsi="Arial, sans-serif"/>
        </w:rPr>
        <w:t xml:space="preserve"> (nombre completo</w:t>
      </w:r>
      <w:r w:rsidRPr="007300B1">
        <w:rPr>
          <w:rFonts w:ascii="Arial, sans-serif" w:hAnsi="Arial, sans-serif"/>
        </w:rPr>
        <w:t>) ---------------------------------------------------------------</w:t>
      </w:r>
      <w:r w:rsidRPr="007300B1">
        <w:rPr>
          <w:rFonts w:ascii="Arial, sans-serif" w:hAnsi="Arial, sans-serif" w:hint="eastAsia"/>
        </w:rPr>
        <w:t>-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t> </w:t>
      </w:r>
      <w:proofErr w:type="gramStart"/>
      <w:r w:rsidRPr="007300B1">
        <w:rPr>
          <w:rFonts w:ascii="Arial, sans-serif" w:hAnsi="Arial, sans-serif"/>
        </w:rPr>
        <w:t>en</w:t>
      </w:r>
      <w:proofErr w:type="gramEnd"/>
      <w:r w:rsidRPr="007300B1">
        <w:rPr>
          <w:rFonts w:ascii="Arial, sans-serif" w:hAnsi="Arial, sans-serif"/>
        </w:rPr>
        <w:t xml:space="preserve"> su calidad de (titular,</w:t>
      </w:r>
      <w:r w:rsidR="007300B1">
        <w:rPr>
          <w:rFonts w:ascii="Arial, sans-serif" w:hAnsi="Arial, sans-serif"/>
        </w:rPr>
        <w:t xml:space="preserve"> </w:t>
      </w:r>
      <w:r w:rsidRPr="007300B1">
        <w:rPr>
          <w:rFonts w:ascii="Arial, sans-serif" w:hAnsi="Arial, sans-serif"/>
        </w:rPr>
        <w:t>socio,</w:t>
      </w:r>
      <w:r w:rsidR="007300B1">
        <w:rPr>
          <w:rFonts w:ascii="Arial, sans-serif" w:hAnsi="Arial, sans-serif"/>
        </w:rPr>
        <w:t xml:space="preserve"> </w:t>
      </w:r>
      <w:r w:rsidRPr="007300B1">
        <w:rPr>
          <w:rFonts w:ascii="Arial, sans-serif" w:hAnsi="Arial, sans-serif"/>
        </w:rPr>
        <w:t>apoderado,</w:t>
      </w:r>
      <w:r w:rsidR="007300B1">
        <w:rPr>
          <w:rFonts w:ascii="Arial, sans-serif" w:hAnsi="Arial, sans-serif"/>
        </w:rPr>
        <w:t xml:space="preserve"> </w:t>
      </w:r>
      <w:r w:rsidRPr="007300B1">
        <w:rPr>
          <w:rFonts w:ascii="Arial, sans-serif" w:hAnsi="Arial, sans-serif"/>
        </w:rPr>
        <w:t>director,</w:t>
      </w:r>
      <w:r w:rsidR="007300B1">
        <w:rPr>
          <w:rFonts w:ascii="Arial, sans-serif" w:hAnsi="Arial, sans-serif"/>
        </w:rPr>
        <w:t xml:space="preserve"> </w:t>
      </w:r>
      <w:r w:rsidRPr="007300B1">
        <w:rPr>
          <w:rFonts w:ascii="Arial, sans-serif" w:hAnsi="Arial, sans-serif"/>
        </w:rPr>
        <w:t>asesor o dependiente----------------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-----------------------------en nombre y representación de la persona Jurídica------------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-------------------------------------------------</w:t>
      </w:r>
      <w:r w:rsidR="007300B1" w:rsidRPr="007300B1">
        <w:rPr>
          <w:rFonts w:ascii="Arial, sans-serif" w:hAnsi="Arial, sans-serif"/>
        </w:rPr>
        <w:t>, declar</w:t>
      </w:r>
      <w:r w:rsidR="007300B1" w:rsidRPr="007300B1">
        <w:rPr>
          <w:rFonts w:ascii="Arial, sans-serif" w:hAnsi="Arial, sans-serif" w:hint="eastAsia"/>
        </w:rPr>
        <w:t>o</w:t>
      </w:r>
      <w:r w:rsidRPr="007300B1">
        <w:rPr>
          <w:rFonts w:ascii="Arial, sans-serif" w:hAnsi="Arial, sans-serif"/>
        </w:rPr>
        <w:t xml:space="preserve"> bajo juramento que la citada 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 xml:space="preserve">Empresa no está comprendida  en las causales que expresamente le impidan 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proofErr w:type="gramStart"/>
      <w:r w:rsidRPr="007300B1">
        <w:rPr>
          <w:rFonts w:ascii="Arial, sans-serif" w:hAnsi="Arial, sans-serif"/>
        </w:rPr>
        <w:t>contratar</w:t>
      </w:r>
      <w:proofErr w:type="gramEnd"/>
      <w:r w:rsidRPr="007300B1">
        <w:rPr>
          <w:rFonts w:ascii="Arial, sans-serif" w:hAnsi="Arial, sans-serif"/>
        </w:rPr>
        <w:t xml:space="preserve"> con el Estado, de acuerdo a lo establecido en el artículo 46 del TOCAF, 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proofErr w:type="gramStart"/>
      <w:r w:rsidRPr="007300B1">
        <w:rPr>
          <w:rFonts w:ascii="Arial, sans-serif" w:hAnsi="Arial, sans-serif"/>
        </w:rPr>
        <w:t>quedando</w:t>
      </w:r>
      <w:proofErr w:type="gramEnd"/>
      <w:r w:rsidRPr="007300B1">
        <w:rPr>
          <w:rFonts w:ascii="Arial, sans-serif" w:hAnsi="Arial, sans-serif"/>
        </w:rPr>
        <w:t xml:space="preserve"> sujeto el/la firmante a las responsabilidades legales en caso de falsedad </w:t>
      </w:r>
    </w:p>
    <w:p w:rsidR="00AA724E" w:rsidRPr="007300B1" w:rsidRDefault="00AA724E" w:rsidP="00AA724E">
      <w:pPr>
        <w:pStyle w:val="Textbody"/>
        <w:spacing w:line="276" w:lineRule="auto"/>
      </w:pPr>
      <w:r w:rsidRPr="007300B1">
        <w:rPr>
          <w:rFonts w:ascii="Arial, sans-serif" w:hAnsi="Arial, sans-serif"/>
        </w:rPr>
        <w:t>(</w:t>
      </w:r>
      <w:proofErr w:type="gramStart"/>
      <w:r w:rsidRPr="007300B1">
        <w:rPr>
          <w:rFonts w:ascii="Arial, sans-serif" w:hAnsi="Arial, sans-serif"/>
        </w:rPr>
        <w:t>artículo</w:t>
      </w:r>
      <w:proofErr w:type="gramEnd"/>
      <w:r w:rsidRPr="007300B1">
        <w:rPr>
          <w:rFonts w:ascii="Arial, sans-serif" w:hAnsi="Arial, sans-serif"/>
        </w:rPr>
        <w:t xml:space="preserve"> 239 del Código penal)</w:t>
      </w:r>
    </w:p>
    <w:p w:rsidR="00AA724E" w:rsidRPr="007300B1" w:rsidRDefault="00AA724E" w:rsidP="00AA724E">
      <w:pPr>
        <w:pStyle w:val="Textbody"/>
        <w:spacing w:line="276" w:lineRule="auto"/>
      </w:pPr>
      <w:r w:rsidRPr="007300B1">
        <w:t> 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Firma: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Documento de Identidad:</w:t>
      </w:r>
    </w:p>
    <w:p w:rsidR="00AA724E" w:rsidRPr="007300B1" w:rsidRDefault="00AA724E" w:rsidP="00AA724E">
      <w:pPr>
        <w:pStyle w:val="Textbody"/>
        <w:spacing w:line="276" w:lineRule="auto"/>
        <w:rPr>
          <w:rFonts w:ascii="Arial, sans-serif" w:hAnsi="Arial, sans-serif" w:hint="eastAsia"/>
        </w:rPr>
      </w:pPr>
      <w:r w:rsidRPr="007300B1">
        <w:rPr>
          <w:rFonts w:ascii="Arial, sans-serif" w:hAnsi="Arial, sans-serif"/>
        </w:rPr>
        <w:t>Fecha:</w:t>
      </w:r>
    </w:p>
    <w:p w:rsidR="002C7FD7" w:rsidRPr="004B1F86" w:rsidRDefault="002C7FD7" w:rsidP="004B1F86">
      <w:pPr>
        <w:rPr>
          <w:lang w:val="es-UY"/>
        </w:rPr>
      </w:pPr>
    </w:p>
    <w:sectPr w:rsidR="002C7FD7" w:rsidRPr="004B1F86" w:rsidSect="004518D0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F1F" w:rsidRDefault="00E52F1F">
      <w:r>
        <w:separator/>
      </w:r>
    </w:p>
  </w:endnote>
  <w:endnote w:type="continuationSeparator" w:id="0">
    <w:p w:rsidR="00E52F1F" w:rsidRDefault="00E52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, sans-serif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30" w:rsidRDefault="00A85730" w:rsidP="00E169F6">
    <w:pPr>
      <w:jc w:val="right"/>
    </w:pPr>
  </w:p>
  <w:p w:rsidR="00A85730" w:rsidRDefault="008D1437" w:rsidP="00E169F6">
    <w:pPr>
      <w:pStyle w:val="Piedepgina"/>
    </w:pPr>
    <w:r>
      <w:rPr>
        <w:noProof/>
      </w:rPr>
      <w:drawing>
        <wp:inline distT="0" distB="0" distL="0" distR="0">
          <wp:extent cx="5422900" cy="88900"/>
          <wp:effectExtent l="19050" t="0" r="635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2900" cy="88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F1F" w:rsidRDefault="00E52F1F">
      <w:r>
        <w:separator/>
      </w:r>
    </w:p>
  </w:footnote>
  <w:footnote w:type="continuationSeparator" w:id="0">
    <w:p w:rsidR="00E52F1F" w:rsidRDefault="00E52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18" w:rsidRDefault="0043069B" w:rsidP="00BF4318">
    <w:pPr>
      <w:jc w:val="right"/>
      <w:rPr>
        <w:i/>
      </w:rPr>
    </w:pPr>
    <w:r>
      <w:t xml:space="preserve"> </w:t>
    </w:r>
    <w:r w:rsidR="008D1437">
      <w:rPr>
        <w:noProof/>
      </w:rPr>
      <w:drawing>
        <wp:inline distT="0" distB="0" distL="0" distR="0">
          <wp:extent cx="1371600" cy="1054100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1054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</w:t>
    </w:r>
    <w:r w:rsidR="00BF4318">
      <w:t xml:space="preserve">   </w:t>
    </w:r>
    <w:r w:rsidR="00BF4318">
      <w:rPr>
        <w:i/>
      </w:rPr>
      <w:t>Red de Atención Primaria de Treinta y Tres</w:t>
    </w:r>
  </w:p>
  <w:p w:rsidR="00BF4318" w:rsidRDefault="00BF4318" w:rsidP="00BF4318">
    <w:pPr>
      <w:jc w:val="right"/>
      <w:rPr>
        <w:i/>
      </w:rPr>
    </w:pPr>
    <w:r>
      <w:rPr>
        <w:i/>
      </w:rPr>
      <w:t xml:space="preserve">Dir. Pablo </w:t>
    </w:r>
    <w:proofErr w:type="spellStart"/>
    <w:r>
      <w:rPr>
        <w:i/>
      </w:rPr>
      <w:t>Zufriategui</w:t>
    </w:r>
    <w:proofErr w:type="spellEnd"/>
    <w:r>
      <w:rPr>
        <w:i/>
      </w:rPr>
      <w:t xml:space="preserve"> Nº 1362</w:t>
    </w:r>
  </w:p>
  <w:p w:rsidR="00A85730" w:rsidRDefault="00BF4318" w:rsidP="00BF4318">
    <w:pPr>
      <w:jc w:val="right"/>
      <w:rPr>
        <w:i/>
      </w:rPr>
    </w:pPr>
    <w:r>
      <w:rPr>
        <w:i/>
      </w:rPr>
      <w:t>Tel.: 44523047/Fax.:44526876</w:t>
    </w:r>
  </w:p>
  <w:p w:rsidR="00BF4318" w:rsidRDefault="00BF4318" w:rsidP="00BF4318">
    <w:pPr>
      <w:jc w:val="right"/>
    </w:pPr>
    <w:r>
      <w:rPr>
        <w:i/>
      </w:rPr>
      <w:t>Coord.tytres@asse.com.uy</w:t>
    </w:r>
  </w:p>
  <w:p w:rsidR="00A85730" w:rsidRDefault="008D1437" w:rsidP="00E169F6">
    <w:pPr>
      <w:pStyle w:val="Encabezado"/>
    </w:pPr>
    <w:r>
      <w:rPr>
        <w:noProof/>
      </w:rPr>
      <w:drawing>
        <wp:inline distT="0" distB="0" distL="0" distR="0">
          <wp:extent cx="5422900" cy="88900"/>
          <wp:effectExtent l="19050" t="0" r="635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2900" cy="88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365" w:hanging="360"/>
      </w:pPr>
    </w:lvl>
  </w:abstractNum>
  <w:abstractNum w:abstractNumId="2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3">
    <w:nsid w:val="00000006"/>
    <w:multiLevelType w:val="single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1305" w:hanging="360"/>
      </w:pPr>
    </w:lvl>
  </w:abstractNum>
  <w:abstractNum w:abstractNumId="4">
    <w:nsid w:val="00000009"/>
    <w:multiLevelType w:val="singleLevel"/>
    <w:tmpl w:val="00000009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5">
    <w:nsid w:val="0000000A"/>
    <w:multiLevelType w:val="multilevel"/>
    <w:tmpl w:val="0000000A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1365" w:hanging="360"/>
      </w:pPr>
    </w:lvl>
  </w:abstractNum>
  <w:abstractNum w:abstractNumId="7">
    <w:nsid w:val="0000000D"/>
    <w:multiLevelType w:val="singleLevel"/>
    <w:tmpl w:val="0000000D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E"/>
    <w:multiLevelType w:val="singleLevel"/>
    <w:tmpl w:val="0000000E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1245" w:hanging="360"/>
      </w:pPr>
    </w:lvl>
  </w:abstractNum>
  <w:abstractNum w:abstractNumId="9">
    <w:nsid w:val="0000000F"/>
    <w:multiLevelType w:val="singleLevel"/>
    <w:tmpl w:val="0000000F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0">
    <w:nsid w:val="00000010"/>
    <w:multiLevelType w:val="singleLevel"/>
    <w:tmpl w:val="00000010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825" w:hanging="360"/>
      </w:pPr>
    </w:lvl>
  </w:abstractNum>
  <w:abstractNum w:abstractNumId="11">
    <w:nsid w:val="00000012"/>
    <w:multiLevelType w:val="singleLevel"/>
    <w:tmpl w:val="00000012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2">
    <w:nsid w:val="00000013"/>
    <w:multiLevelType w:val="singleLevel"/>
    <w:tmpl w:val="00000013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3">
    <w:nsid w:val="00000014"/>
    <w:multiLevelType w:val="singleLevel"/>
    <w:tmpl w:val="00000014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305" w:hanging="360"/>
      </w:pPr>
    </w:lvl>
  </w:abstractNum>
  <w:abstractNum w:abstractNumId="14">
    <w:nsid w:val="00000015"/>
    <w:multiLevelType w:val="singleLevel"/>
    <w:tmpl w:val="00000015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5">
    <w:nsid w:val="00000016"/>
    <w:multiLevelType w:val="singleLevel"/>
    <w:tmpl w:val="00000016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6">
    <w:nsid w:val="00000018"/>
    <w:multiLevelType w:val="singleLevel"/>
    <w:tmpl w:val="00000018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7">
    <w:nsid w:val="00000019"/>
    <w:multiLevelType w:val="singleLevel"/>
    <w:tmpl w:val="00000019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8">
    <w:nsid w:val="0000001A"/>
    <w:multiLevelType w:val="singleLevel"/>
    <w:tmpl w:val="0000001A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9">
    <w:nsid w:val="0000001B"/>
    <w:multiLevelType w:val="singleLevel"/>
    <w:tmpl w:val="0000001B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20">
    <w:nsid w:val="0000001C"/>
    <w:multiLevelType w:val="singleLevel"/>
    <w:tmpl w:val="0000001C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21">
    <w:nsid w:val="0664546F"/>
    <w:multiLevelType w:val="hybridMultilevel"/>
    <w:tmpl w:val="3E2EF38C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D27D81"/>
    <w:multiLevelType w:val="hybridMultilevel"/>
    <w:tmpl w:val="341EF43E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3">
    <w:nsid w:val="537F65AB"/>
    <w:multiLevelType w:val="hybridMultilevel"/>
    <w:tmpl w:val="9CCE3908"/>
    <w:lvl w:ilvl="0" w:tplc="A39C25DA">
      <w:start w:val="1"/>
      <w:numFmt w:val="upperLetter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45A3F0A"/>
    <w:multiLevelType w:val="hybridMultilevel"/>
    <w:tmpl w:val="B9EAB966"/>
    <w:lvl w:ilvl="0" w:tplc="0C0A0011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4A86786"/>
    <w:multiLevelType w:val="hybridMultilevel"/>
    <w:tmpl w:val="AD844650"/>
    <w:lvl w:ilvl="0" w:tplc="019642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2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8"/>
  </w:num>
  <w:num w:numId="13">
    <w:abstractNumId w:val="9"/>
  </w:num>
  <w:num w:numId="14">
    <w:abstractNumId w:val="10"/>
  </w:num>
  <w:num w:numId="15">
    <w:abstractNumId w:val="11"/>
  </w:num>
  <w:num w:numId="16">
    <w:abstractNumId w:val="12"/>
  </w:num>
  <w:num w:numId="17">
    <w:abstractNumId w:val="13"/>
  </w:num>
  <w:num w:numId="18">
    <w:abstractNumId w:val="14"/>
  </w:num>
  <w:num w:numId="19">
    <w:abstractNumId w:val="15"/>
  </w:num>
  <w:num w:numId="20">
    <w:abstractNumId w:val="16"/>
  </w:num>
  <w:num w:numId="21">
    <w:abstractNumId w:val="17"/>
  </w:num>
  <w:num w:numId="22">
    <w:abstractNumId w:val="18"/>
  </w:num>
  <w:num w:numId="23">
    <w:abstractNumId w:val="19"/>
  </w:num>
  <w:num w:numId="24">
    <w:abstractNumId w:val="20"/>
  </w:num>
  <w:num w:numId="25">
    <w:abstractNumId w:val="24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D5F"/>
    <w:rsid w:val="00005456"/>
    <w:rsid w:val="000249C4"/>
    <w:rsid w:val="00031331"/>
    <w:rsid w:val="00031B13"/>
    <w:rsid w:val="000430AE"/>
    <w:rsid w:val="00053B2D"/>
    <w:rsid w:val="000654F5"/>
    <w:rsid w:val="00081B68"/>
    <w:rsid w:val="000846C8"/>
    <w:rsid w:val="00085B2F"/>
    <w:rsid w:val="00095C76"/>
    <w:rsid w:val="000B6D3A"/>
    <w:rsid w:val="000C79BC"/>
    <w:rsid w:val="000D3EF1"/>
    <w:rsid w:val="000E1094"/>
    <w:rsid w:val="000F5422"/>
    <w:rsid w:val="000F5849"/>
    <w:rsid w:val="000F6A98"/>
    <w:rsid w:val="00102EF2"/>
    <w:rsid w:val="0010453F"/>
    <w:rsid w:val="001074C1"/>
    <w:rsid w:val="00110FD3"/>
    <w:rsid w:val="00115CDF"/>
    <w:rsid w:val="001169CD"/>
    <w:rsid w:val="001239AD"/>
    <w:rsid w:val="00125CAE"/>
    <w:rsid w:val="00126DA0"/>
    <w:rsid w:val="00127854"/>
    <w:rsid w:val="00135DAD"/>
    <w:rsid w:val="00143792"/>
    <w:rsid w:val="00143BA6"/>
    <w:rsid w:val="00151CD8"/>
    <w:rsid w:val="00152C05"/>
    <w:rsid w:val="001606E1"/>
    <w:rsid w:val="001726E4"/>
    <w:rsid w:val="001B03F8"/>
    <w:rsid w:val="001E1BAC"/>
    <w:rsid w:val="001F5A34"/>
    <w:rsid w:val="00203EB6"/>
    <w:rsid w:val="00204160"/>
    <w:rsid w:val="00207E89"/>
    <w:rsid w:val="002237CE"/>
    <w:rsid w:val="00236C09"/>
    <w:rsid w:val="002405CF"/>
    <w:rsid w:val="002448C6"/>
    <w:rsid w:val="00251A89"/>
    <w:rsid w:val="00260EC4"/>
    <w:rsid w:val="002B5073"/>
    <w:rsid w:val="002C5706"/>
    <w:rsid w:val="002C7FD7"/>
    <w:rsid w:val="002D1B9A"/>
    <w:rsid w:val="002D5ADE"/>
    <w:rsid w:val="002E65F3"/>
    <w:rsid w:val="00303088"/>
    <w:rsid w:val="00306502"/>
    <w:rsid w:val="0031501B"/>
    <w:rsid w:val="00315679"/>
    <w:rsid w:val="00332707"/>
    <w:rsid w:val="00332763"/>
    <w:rsid w:val="003372CF"/>
    <w:rsid w:val="003435DF"/>
    <w:rsid w:val="003449EB"/>
    <w:rsid w:val="003463C7"/>
    <w:rsid w:val="00351394"/>
    <w:rsid w:val="0037019C"/>
    <w:rsid w:val="00383B39"/>
    <w:rsid w:val="0039330D"/>
    <w:rsid w:val="003B6944"/>
    <w:rsid w:val="003B72AC"/>
    <w:rsid w:val="003B7773"/>
    <w:rsid w:val="003C4850"/>
    <w:rsid w:val="003C69CF"/>
    <w:rsid w:val="003F6F85"/>
    <w:rsid w:val="0040126A"/>
    <w:rsid w:val="0042170C"/>
    <w:rsid w:val="00423FA6"/>
    <w:rsid w:val="00425B7C"/>
    <w:rsid w:val="0042701E"/>
    <w:rsid w:val="0043069B"/>
    <w:rsid w:val="00442928"/>
    <w:rsid w:val="00450CB0"/>
    <w:rsid w:val="004518D0"/>
    <w:rsid w:val="00453F00"/>
    <w:rsid w:val="0046000A"/>
    <w:rsid w:val="00462726"/>
    <w:rsid w:val="00472FB7"/>
    <w:rsid w:val="00474B55"/>
    <w:rsid w:val="00480B52"/>
    <w:rsid w:val="00481892"/>
    <w:rsid w:val="00487D6F"/>
    <w:rsid w:val="004A03E7"/>
    <w:rsid w:val="004A5683"/>
    <w:rsid w:val="004B1F86"/>
    <w:rsid w:val="004C01CE"/>
    <w:rsid w:val="004E6321"/>
    <w:rsid w:val="00503B44"/>
    <w:rsid w:val="00513CBC"/>
    <w:rsid w:val="0051643A"/>
    <w:rsid w:val="0052065E"/>
    <w:rsid w:val="00525004"/>
    <w:rsid w:val="005278BF"/>
    <w:rsid w:val="00553DE3"/>
    <w:rsid w:val="005667EE"/>
    <w:rsid w:val="0057031A"/>
    <w:rsid w:val="00570F27"/>
    <w:rsid w:val="005722BB"/>
    <w:rsid w:val="005732E2"/>
    <w:rsid w:val="0057621A"/>
    <w:rsid w:val="0057734F"/>
    <w:rsid w:val="00583900"/>
    <w:rsid w:val="0059225E"/>
    <w:rsid w:val="00597125"/>
    <w:rsid w:val="005B33C4"/>
    <w:rsid w:val="005B4C37"/>
    <w:rsid w:val="005C1E1D"/>
    <w:rsid w:val="005C6938"/>
    <w:rsid w:val="005D72E2"/>
    <w:rsid w:val="006153DB"/>
    <w:rsid w:val="00617F7D"/>
    <w:rsid w:val="006278FF"/>
    <w:rsid w:val="0063422D"/>
    <w:rsid w:val="006346B4"/>
    <w:rsid w:val="006355A5"/>
    <w:rsid w:val="006379F9"/>
    <w:rsid w:val="00640E6E"/>
    <w:rsid w:val="00646B2F"/>
    <w:rsid w:val="0066096E"/>
    <w:rsid w:val="0066296F"/>
    <w:rsid w:val="00664CB8"/>
    <w:rsid w:val="00666D1D"/>
    <w:rsid w:val="00672345"/>
    <w:rsid w:val="006A4F6F"/>
    <w:rsid w:val="006A4F86"/>
    <w:rsid w:val="006A587C"/>
    <w:rsid w:val="006B38D5"/>
    <w:rsid w:val="006B5D7C"/>
    <w:rsid w:val="006B6668"/>
    <w:rsid w:val="006D0924"/>
    <w:rsid w:val="006F699A"/>
    <w:rsid w:val="00702DB6"/>
    <w:rsid w:val="00716033"/>
    <w:rsid w:val="0072065F"/>
    <w:rsid w:val="007208DE"/>
    <w:rsid w:val="007300B1"/>
    <w:rsid w:val="00732422"/>
    <w:rsid w:val="00734256"/>
    <w:rsid w:val="007377BC"/>
    <w:rsid w:val="00744EBD"/>
    <w:rsid w:val="00753F2E"/>
    <w:rsid w:val="00756884"/>
    <w:rsid w:val="00757E6E"/>
    <w:rsid w:val="00776D1A"/>
    <w:rsid w:val="007B1411"/>
    <w:rsid w:val="007C2CE4"/>
    <w:rsid w:val="007F35DE"/>
    <w:rsid w:val="007F7955"/>
    <w:rsid w:val="0080599B"/>
    <w:rsid w:val="008069F8"/>
    <w:rsid w:val="00813413"/>
    <w:rsid w:val="00821D82"/>
    <w:rsid w:val="00827A59"/>
    <w:rsid w:val="00842101"/>
    <w:rsid w:val="008422B8"/>
    <w:rsid w:val="00846386"/>
    <w:rsid w:val="0085742C"/>
    <w:rsid w:val="008601CC"/>
    <w:rsid w:val="00863365"/>
    <w:rsid w:val="008756E5"/>
    <w:rsid w:val="008778FA"/>
    <w:rsid w:val="0089070F"/>
    <w:rsid w:val="00892594"/>
    <w:rsid w:val="008B40D4"/>
    <w:rsid w:val="008B7AAF"/>
    <w:rsid w:val="008C338C"/>
    <w:rsid w:val="008C3942"/>
    <w:rsid w:val="008C7136"/>
    <w:rsid w:val="008D1437"/>
    <w:rsid w:val="008D30DB"/>
    <w:rsid w:val="008D3B8C"/>
    <w:rsid w:val="008E155F"/>
    <w:rsid w:val="008E3C20"/>
    <w:rsid w:val="00911FB2"/>
    <w:rsid w:val="00915280"/>
    <w:rsid w:val="00915351"/>
    <w:rsid w:val="00933D48"/>
    <w:rsid w:val="009474F3"/>
    <w:rsid w:val="00971117"/>
    <w:rsid w:val="009768B4"/>
    <w:rsid w:val="00976D7F"/>
    <w:rsid w:val="00985513"/>
    <w:rsid w:val="009915CC"/>
    <w:rsid w:val="009934E4"/>
    <w:rsid w:val="00994087"/>
    <w:rsid w:val="009951DE"/>
    <w:rsid w:val="00997B72"/>
    <w:rsid w:val="009C0433"/>
    <w:rsid w:val="009C3061"/>
    <w:rsid w:val="009E52E2"/>
    <w:rsid w:val="00A04334"/>
    <w:rsid w:val="00A14D3D"/>
    <w:rsid w:val="00A14EBF"/>
    <w:rsid w:val="00A1539E"/>
    <w:rsid w:val="00A16DC7"/>
    <w:rsid w:val="00A27620"/>
    <w:rsid w:val="00A31FD0"/>
    <w:rsid w:val="00A45687"/>
    <w:rsid w:val="00A54555"/>
    <w:rsid w:val="00A77A01"/>
    <w:rsid w:val="00A83708"/>
    <w:rsid w:val="00A85730"/>
    <w:rsid w:val="00A93991"/>
    <w:rsid w:val="00A979CF"/>
    <w:rsid w:val="00AA724E"/>
    <w:rsid w:val="00AC0AB5"/>
    <w:rsid w:val="00AD7041"/>
    <w:rsid w:val="00AE4EC6"/>
    <w:rsid w:val="00AE57B7"/>
    <w:rsid w:val="00AE6104"/>
    <w:rsid w:val="00B15BD2"/>
    <w:rsid w:val="00B30F6E"/>
    <w:rsid w:val="00B35E16"/>
    <w:rsid w:val="00B36150"/>
    <w:rsid w:val="00B36477"/>
    <w:rsid w:val="00B42BCB"/>
    <w:rsid w:val="00B549F6"/>
    <w:rsid w:val="00B677E3"/>
    <w:rsid w:val="00B76905"/>
    <w:rsid w:val="00B857E7"/>
    <w:rsid w:val="00B85FA7"/>
    <w:rsid w:val="00BB4EEB"/>
    <w:rsid w:val="00BC206A"/>
    <w:rsid w:val="00BD5396"/>
    <w:rsid w:val="00BD54DA"/>
    <w:rsid w:val="00BF4318"/>
    <w:rsid w:val="00C16254"/>
    <w:rsid w:val="00C273A6"/>
    <w:rsid w:val="00C41E4C"/>
    <w:rsid w:val="00C43723"/>
    <w:rsid w:val="00C5396F"/>
    <w:rsid w:val="00C53B22"/>
    <w:rsid w:val="00C55DB3"/>
    <w:rsid w:val="00C81CFB"/>
    <w:rsid w:val="00CA09E1"/>
    <w:rsid w:val="00CA3A3E"/>
    <w:rsid w:val="00CA45A0"/>
    <w:rsid w:val="00CB3D25"/>
    <w:rsid w:val="00CC39BC"/>
    <w:rsid w:val="00CD0203"/>
    <w:rsid w:val="00CD46F4"/>
    <w:rsid w:val="00CD50D9"/>
    <w:rsid w:val="00CD5192"/>
    <w:rsid w:val="00CD5834"/>
    <w:rsid w:val="00CE53CC"/>
    <w:rsid w:val="00CE623F"/>
    <w:rsid w:val="00D34B64"/>
    <w:rsid w:val="00D63476"/>
    <w:rsid w:val="00D734FF"/>
    <w:rsid w:val="00D7374F"/>
    <w:rsid w:val="00D7499B"/>
    <w:rsid w:val="00D75108"/>
    <w:rsid w:val="00D76E86"/>
    <w:rsid w:val="00D8517B"/>
    <w:rsid w:val="00D8534B"/>
    <w:rsid w:val="00DB0329"/>
    <w:rsid w:val="00DB20A1"/>
    <w:rsid w:val="00DC56DF"/>
    <w:rsid w:val="00DC66A0"/>
    <w:rsid w:val="00DD29B5"/>
    <w:rsid w:val="00DE1A1C"/>
    <w:rsid w:val="00DE4DCC"/>
    <w:rsid w:val="00DF0D5F"/>
    <w:rsid w:val="00DF268E"/>
    <w:rsid w:val="00E02BBF"/>
    <w:rsid w:val="00E169F6"/>
    <w:rsid w:val="00E17F77"/>
    <w:rsid w:val="00E2785B"/>
    <w:rsid w:val="00E51A4E"/>
    <w:rsid w:val="00E51CA5"/>
    <w:rsid w:val="00E52F1F"/>
    <w:rsid w:val="00E55329"/>
    <w:rsid w:val="00E625F9"/>
    <w:rsid w:val="00E87E54"/>
    <w:rsid w:val="00E90739"/>
    <w:rsid w:val="00E97E84"/>
    <w:rsid w:val="00EA2B4B"/>
    <w:rsid w:val="00EB21FF"/>
    <w:rsid w:val="00ED471F"/>
    <w:rsid w:val="00ED75D1"/>
    <w:rsid w:val="00EE1633"/>
    <w:rsid w:val="00EE40A0"/>
    <w:rsid w:val="00EF0B44"/>
    <w:rsid w:val="00F249BF"/>
    <w:rsid w:val="00F3004F"/>
    <w:rsid w:val="00F40B55"/>
    <w:rsid w:val="00F44045"/>
    <w:rsid w:val="00F51840"/>
    <w:rsid w:val="00F5223D"/>
    <w:rsid w:val="00F6385B"/>
    <w:rsid w:val="00F76D36"/>
    <w:rsid w:val="00F82095"/>
    <w:rsid w:val="00F83A25"/>
    <w:rsid w:val="00F86D88"/>
    <w:rsid w:val="00F87E01"/>
    <w:rsid w:val="00F9102A"/>
    <w:rsid w:val="00FA02C1"/>
    <w:rsid w:val="00FA24F6"/>
    <w:rsid w:val="00FC193E"/>
    <w:rsid w:val="00FC79CA"/>
    <w:rsid w:val="00FD4A73"/>
    <w:rsid w:val="00FD4AFF"/>
    <w:rsid w:val="00FD7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9F6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E169F6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169F6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sid w:val="009951DE"/>
    <w:pPr>
      <w:spacing w:after="120"/>
    </w:pPr>
  </w:style>
  <w:style w:type="paragraph" w:styleId="NormalWeb">
    <w:name w:val="Normal (Web)"/>
    <w:basedOn w:val="Normal"/>
    <w:rsid w:val="003B72AC"/>
  </w:style>
  <w:style w:type="paragraph" w:styleId="Textodeglobo">
    <w:name w:val="Balloon Text"/>
    <w:basedOn w:val="Normal"/>
    <w:semiHidden/>
    <w:rsid w:val="003B7773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3C4850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58390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C7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ceouttxt">
    <w:name w:val="iceouttxt"/>
    <w:basedOn w:val="Fuentedeprrafopredeter"/>
    <w:rsid w:val="002C7FD7"/>
  </w:style>
  <w:style w:type="paragraph" w:customStyle="1" w:styleId="Textbody">
    <w:name w:val="Text body"/>
    <w:basedOn w:val="Normal"/>
    <w:rsid w:val="00AA724E"/>
    <w:pPr>
      <w:autoSpaceDN w:val="0"/>
      <w:spacing w:after="120"/>
      <w:textAlignment w:val="baseline"/>
    </w:pPr>
    <w:rPr>
      <w:rFonts w:ascii="Liberation Serif" w:eastAsia="SimSun" w:hAnsi="Liberation Serif" w:cs="Mangal"/>
      <w:kern w:val="3"/>
      <w:lang w:val="es-UY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9F6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E169F6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169F6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sid w:val="009951DE"/>
    <w:pPr>
      <w:spacing w:after="120"/>
    </w:pPr>
  </w:style>
  <w:style w:type="paragraph" w:styleId="NormalWeb">
    <w:name w:val="Normal (Web)"/>
    <w:basedOn w:val="Normal"/>
    <w:rsid w:val="003B72AC"/>
  </w:style>
  <w:style w:type="paragraph" w:styleId="Textodeglobo">
    <w:name w:val="Balloon Text"/>
    <w:basedOn w:val="Normal"/>
    <w:semiHidden/>
    <w:rsid w:val="003B7773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3C4850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58390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C7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ceouttxt">
    <w:name w:val="iceouttxt"/>
    <w:basedOn w:val="Fuentedeprrafopredeter"/>
    <w:rsid w:val="002C7FD7"/>
  </w:style>
  <w:style w:type="paragraph" w:customStyle="1" w:styleId="Textbody">
    <w:name w:val="Text body"/>
    <w:basedOn w:val="Normal"/>
    <w:rsid w:val="00AA724E"/>
    <w:pPr>
      <w:autoSpaceDN w:val="0"/>
      <w:spacing w:after="120"/>
      <w:textAlignment w:val="baseline"/>
    </w:pPr>
    <w:rPr>
      <w:rFonts w:ascii="Liberation Serif" w:eastAsia="SimSun" w:hAnsi="Liberation Serif" w:cs="Mangal"/>
      <w:kern w:val="3"/>
      <w:lang w:val="es-UY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60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63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2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5D5DA-809B-478D-A4B6-53828BF44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382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Treinta y Tres, 28 de febrero de 2011</vt:lpstr>
    </vt:vector>
  </TitlesOfParts>
  <Company/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Treinta y Tres, 28 de febrero de 2011</dc:title>
  <dc:creator>este equipo</dc:creator>
  <cp:lastModifiedBy>.</cp:lastModifiedBy>
  <cp:revision>2</cp:revision>
  <cp:lastPrinted>2023-03-20T14:25:00Z</cp:lastPrinted>
  <dcterms:created xsi:type="dcterms:W3CDTF">2025-01-16T15:54:00Z</dcterms:created>
  <dcterms:modified xsi:type="dcterms:W3CDTF">2025-01-16T15:54:00Z</dcterms:modified>
</cp:coreProperties>
</file>