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DE" w:rsidRPr="00C273EF" w:rsidRDefault="000B0560" w:rsidP="00D001E9">
      <w:pPr>
        <w:jc w:val="right"/>
        <w:rPr>
          <w:rFonts w:ascii="Arial" w:hAnsi="Arial" w:cs="Arial"/>
        </w:rPr>
      </w:pPr>
      <w:r w:rsidRPr="00C273EF">
        <w:rPr>
          <w:rFonts w:ascii="Arial" w:hAnsi="Arial" w:cs="Arial"/>
        </w:rPr>
        <w:t>Montevideo</w:t>
      </w:r>
      <w:r w:rsidR="00DB411C" w:rsidRPr="00C273EF">
        <w:rPr>
          <w:rFonts w:ascii="Arial" w:hAnsi="Arial" w:cs="Arial"/>
        </w:rPr>
        <w:t>,</w:t>
      </w:r>
      <w:r w:rsidR="00B35FDC" w:rsidRPr="00C273EF">
        <w:rPr>
          <w:rFonts w:ascii="Arial" w:hAnsi="Arial" w:cs="Arial"/>
        </w:rPr>
        <w:t xml:space="preserve"> </w:t>
      </w:r>
      <w:r w:rsidR="00CA6C78" w:rsidRPr="00C273EF">
        <w:rPr>
          <w:rFonts w:ascii="Arial" w:hAnsi="Arial" w:cs="Arial"/>
        </w:rPr>
        <w:t>6 de mayo de 2024.-</w:t>
      </w: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C273EF">
        <w:rPr>
          <w:rFonts w:ascii="Arial" w:hAnsi="Arial" w:cs="Arial"/>
          <w:b/>
          <w:color w:val="0000FF"/>
          <w:sz w:val="24"/>
          <w:szCs w:val="24"/>
        </w:rPr>
        <w:t>110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9B7D90">
        <w:rPr>
          <w:rFonts w:ascii="Arial" w:hAnsi="Arial" w:cs="Arial"/>
          <w:b/>
          <w:color w:val="0000FF"/>
          <w:sz w:val="24"/>
          <w:szCs w:val="24"/>
        </w:rPr>
        <w:t>4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6B27C8" w:rsidRPr="000A2911" w:rsidRDefault="006B27C8" w:rsidP="00EA7D8C">
      <w:pPr>
        <w:rPr>
          <w:rFonts w:asciiTheme="minorHAnsi" w:hAnsiTheme="minorHAnsi" w:cstheme="minorHAnsi"/>
          <w:b/>
        </w:rPr>
      </w:pPr>
      <w:r w:rsidRPr="000A2911">
        <w:rPr>
          <w:rFonts w:asciiTheme="minorHAnsi" w:hAnsiTheme="minorHAnsi" w:cstheme="minorHAnsi"/>
        </w:rPr>
        <w:t xml:space="preserve">Solicito se sirva cotizar </w:t>
      </w:r>
      <w:r w:rsidRPr="000A2911">
        <w:rPr>
          <w:rFonts w:asciiTheme="minorHAnsi" w:hAnsiTheme="minorHAnsi" w:cstheme="minorHAnsi"/>
          <w:b/>
        </w:rPr>
        <w:t xml:space="preserve">Servicio de proyección de poliuretano expandido en toda la envolvente exterior de </w:t>
      </w:r>
      <w:r w:rsidR="00B45D23" w:rsidRPr="000A2911">
        <w:rPr>
          <w:rFonts w:asciiTheme="minorHAnsi" w:hAnsiTheme="minorHAnsi" w:cstheme="minorHAnsi"/>
          <w:b/>
        </w:rPr>
        <w:t xml:space="preserve">2 </w:t>
      </w:r>
      <w:r w:rsidRPr="000A2911">
        <w:rPr>
          <w:rFonts w:asciiTheme="minorHAnsi" w:hAnsiTheme="minorHAnsi" w:cstheme="minorHAnsi"/>
          <w:b/>
        </w:rPr>
        <w:t>contenedores.</w:t>
      </w:r>
      <w:r w:rsidR="00B45D23" w:rsidRPr="000A2911">
        <w:rPr>
          <w:rFonts w:asciiTheme="minorHAnsi" w:hAnsiTheme="minorHAnsi" w:cstheme="minorHAnsi"/>
          <w:b/>
        </w:rPr>
        <w:t xml:space="preserve"> Las dimensiones son de 6m largo, 2,45m de ancho y 2,60m de alto. </w:t>
      </w:r>
    </w:p>
    <w:p w:rsidR="006B27C8" w:rsidRPr="00B45D23" w:rsidRDefault="004875DD" w:rsidP="00EA7D8C">
      <w:pPr>
        <w:rPr>
          <w:rFonts w:asciiTheme="minorHAnsi" w:hAnsiTheme="minorHAnsi" w:cstheme="minorHAnsi"/>
        </w:rPr>
      </w:pPr>
      <w:r w:rsidRPr="00B45D23">
        <w:rPr>
          <w:rFonts w:asciiTheme="minorHAnsi" w:hAnsiTheme="minorHAnsi" w:cstheme="minorHAnsi"/>
        </w:rPr>
        <w:t xml:space="preserve">El servicio </w:t>
      </w:r>
      <w:r w:rsidR="006B27C8" w:rsidRPr="00B45D23">
        <w:rPr>
          <w:rFonts w:asciiTheme="minorHAnsi" w:hAnsiTheme="minorHAnsi" w:cstheme="minorHAnsi"/>
        </w:rPr>
        <w:t>se contratará sito en Campamento Picada Varela Departamento de San José.</w:t>
      </w:r>
    </w:p>
    <w:p w:rsidR="003A1DF6" w:rsidRPr="00B45D23" w:rsidRDefault="003A1DF6" w:rsidP="003A1DF6">
      <w:pPr>
        <w:rPr>
          <w:rFonts w:asciiTheme="minorHAnsi" w:hAnsiTheme="minorHAnsi" w:cstheme="minorHAnsi"/>
          <w:b/>
          <w:lang w:val="es-ES_tradnl"/>
        </w:rPr>
      </w:pPr>
      <w:r w:rsidRPr="00B45D23">
        <w:rPr>
          <w:rFonts w:asciiTheme="minorHAnsi" w:hAnsiTheme="minorHAnsi" w:cstheme="minorHAnsi"/>
          <w:b/>
          <w:lang w:val="es-ES_tradnl"/>
        </w:rPr>
        <w:t>COTIZACIÓN DE LA PROPUESTA</w:t>
      </w:r>
    </w:p>
    <w:p w:rsidR="003A1DF6" w:rsidRPr="00B45D23" w:rsidRDefault="003A1DF6" w:rsidP="003A1DF6">
      <w:pPr>
        <w:ind w:left="426"/>
        <w:rPr>
          <w:rFonts w:asciiTheme="minorHAnsi" w:hAnsiTheme="minorHAnsi" w:cstheme="minorHAnsi"/>
          <w:lang w:val="es-ES_tradnl"/>
        </w:rPr>
      </w:pPr>
      <w:r w:rsidRPr="00B45D23">
        <w:rPr>
          <w:rFonts w:asciiTheme="minorHAnsi" w:hAnsiTheme="minorHAnsi" w:cstheme="minorHAnsi"/>
          <w:lang w:val="es-ES_tradnl"/>
        </w:rPr>
        <w:t>Los oferentes podrán cotizar:</w:t>
      </w:r>
    </w:p>
    <w:p w:rsidR="003A1DF6" w:rsidRPr="00B45D23" w:rsidRDefault="003A1DF6" w:rsidP="003A1DF6">
      <w:pPr>
        <w:ind w:left="709" w:hanging="283"/>
        <w:rPr>
          <w:rFonts w:asciiTheme="minorHAnsi" w:hAnsiTheme="minorHAnsi" w:cstheme="minorHAnsi"/>
          <w:lang w:val="es-ES_tradnl"/>
        </w:rPr>
      </w:pPr>
      <w:r w:rsidRPr="00B45D23">
        <w:rPr>
          <w:rFonts w:asciiTheme="minorHAnsi" w:hAnsiTheme="minorHAnsi" w:cstheme="minorHAnsi"/>
          <w:lang w:val="es-ES_tradnl"/>
        </w:rPr>
        <w:t>a) En moneda nacional.</w:t>
      </w:r>
    </w:p>
    <w:p w:rsidR="003A1DF6" w:rsidRPr="00B45D23" w:rsidRDefault="003A1DF6" w:rsidP="003A1DF6">
      <w:pPr>
        <w:ind w:left="709" w:hanging="283"/>
        <w:rPr>
          <w:rFonts w:asciiTheme="minorHAnsi" w:hAnsiTheme="minorHAnsi" w:cstheme="minorHAnsi"/>
          <w:lang w:val="es-ES_tradnl"/>
        </w:rPr>
      </w:pPr>
      <w:r w:rsidRPr="00B45D23">
        <w:rPr>
          <w:rFonts w:asciiTheme="minorHAnsi" w:hAnsiTheme="minorHAnsi" w:cstheme="minorHAnsi"/>
          <w:lang w:val="es-ES_tradnl"/>
        </w:rPr>
        <w:t xml:space="preserve">b) Valor plaza en dólares estadounidenses </w:t>
      </w:r>
      <w:r w:rsidRPr="00B45D23">
        <w:rPr>
          <w:rFonts w:asciiTheme="minorHAnsi" w:hAnsiTheme="minorHAnsi" w:cstheme="minorHAnsi"/>
          <w:highlight w:val="yellow"/>
          <w:lang w:val="es-ES_tradnl"/>
        </w:rPr>
        <w:t>SOLO (</w:t>
      </w:r>
      <w:proofErr w:type="gramStart"/>
      <w:r w:rsidRPr="00B45D23">
        <w:rPr>
          <w:rFonts w:asciiTheme="minorHAnsi" w:hAnsiTheme="minorHAnsi" w:cstheme="minorHAnsi"/>
          <w:highlight w:val="yellow"/>
          <w:lang w:val="es-ES_tradnl"/>
        </w:rPr>
        <w:t>pizarra vendedor</w:t>
      </w:r>
      <w:proofErr w:type="gramEnd"/>
      <w:r w:rsidRPr="00B45D23">
        <w:rPr>
          <w:rFonts w:asciiTheme="minorHAnsi" w:hAnsiTheme="minorHAnsi" w:cstheme="minorHAnsi"/>
          <w:highlight w:val="yellow"/>
          <w:lang w:val="es-ES_tradnl"/>
        </w:rPr>
        <w:t>)</w:t>
      </w:r>
      <w:r w:rsidRPr="00B45D23">
        <w:rPr>
          <w:rFonts w:asciiTheme="minorHAnsi" w:hAnsiTheme="minorHAnsi" w:cstheme="minorHAnsi"/>
          <w:lang w:val="es-ES_tradnl"/>
        </w:rPr>
        <w:t>.</w:t>
      </w:r>
    </w:p>
    <w:p w:rsidR="00EA38E5" w:rsidRPr="00B45D23" w:rsidRDefault="003A1DF6" w:rsidP="003A1DF6">
      <w:pPr>
        <w:ind w:left="709" w:hanging="283"/>
        <w:rPr>
          <w:rFonts w:asciiTheme="minorHAnsi" w:hAnsiTheme="minorHAnsi" w:cstheme="minorHAnsi"/>
          <w:lang w:val="es-ES_tradnl"/>
        </w:rPr>
      </w:pPr>
      <w:r w:rsidRPr="00B45D23">
        <w:rPr>
          <w:rFonts w:asciiTheme="minorHAnsi" w:hAnsiTheme="minorHAnsi" w:cstheme="minorHAnsi"/>
          <w:lang w:val="es-ES_tradnl"/>
        </w:rPr>
        <w:t>c) El plazo de</w:t>
      </w:r>
      <w:r w:rsidR="00CA6C78" w:rsidRPr="00B45D23">
        <w:rPr>
          <w:rFonts w:asciiTheme="minorHAnsi" w:hAnsiTheme="minorHAnsi" w:cstheme="minorHAnsi"/>
          <w:lang w:val="es-ES_tradnl"/>
        </w:rPr>
        <w:t xml:space="preserve">l contrato será </w:t>
      </w:r>
      <w:r w:rsidR="00EA38E5" w:rsidRPr="00B45D23">
        <w:rPr>
          <w:rFonts w:asciiTheme="minorHAnsi" w:hAnsiTheme="minorHAnsi" w:cstheme="minorHAnsi"/>
          <w:lang w:val="es-ES_tradnl"/>
        </w:rPr>
        <w:t xml:space="preserve">por 30 (treinta días) calendario </w:t>
      </w:r>
      <w:r w:rsidR="00CA6C78" w:rsidRPr="00B45D23">
        <w:rPr>
          <w:rFonts w:asciiTheme="minorHAnsi" w:hAnsiTheme="minorHAnsi" w:cstheme="minorHAnsi"/>
          <w:lang w:val="es-ES_tradnl"/>
        </w:rPr>
        <w:t>a partir de recibida orden de compra</w:t>
      </w:r>
      <w:r w:rsidR="00EA38E5" w:rsidRPr="00B45D23">
        <w:rPr>
          <w:rFonts w:asciiTheme="minorHAnsi" w:hAnsiTheme="minorHAnsi" w:cstheme="minorHAnsi"/>
          <w:lang w:val="es-ES_tradnl"/>
        </w:rPr>
        <w:t>.</w:t>
      </w:r>
    </w:p>
    <w:p w:rsidR="00EA38E5" w:rsidRPr="00B45D23" w:rsidRDefault="00EA38E5" w:rsidP="00EA38E5">
      <w:pPr>
        <w:keepNext/>
        <w:tabs>
          <w:tab w:val="left" w:pos="851"/>
        </w:tabs>
        <w:jc w:val="both"/>
        <w:outlineLvl w:val="6"/>
        <w:rPr>
          <w:rFonts w:asciiTheme="minorHAnsi" w:hAnsiTheme="minorHAnsi" w:cstheme="minorHAnsi"/>
          <w:b/>
          <w:lang w:val="es-ES_tradnl" w:eastAsia="es-ES"/>
        </w:rPr>
      </w:pPr>
      <w:r w:rsidRPr="00B45D23">
        <w:rPr>
          <w:rFonts w:asciiTheme="minorHAnsi" w:hAnsiTheme="minorHAnsi" w:cstheme="minorHAnsi"/>
          <w:b/>
          <w:lang w:val="es-ES_tradnl" w:eastAsia="es-ES"/>
        </w:rPr>
        <w:t>Condiciones que deben reunir los proponentes</w:t>
      </w:r>
    </w:p>
    <w:p w:rsidR="00EA38E5" w:rsidRPr="00B45D23" w:rsidRDefault="00EA38E5" w:rsidP="00EA38E5">
      <w:pPr>
        <w:ind w:left="851"/>
        <w:jc w:val="both"/>
        <w:rPr>
          <w:rFonts w:asciiTheme="minorHAnsi" w:hAnsiTheme="minorHAnsi" w:cstheme="minorHAnsi"/>
          <w:lang w:val="es-ES_tradnl" w:eastAsia="es-ES"/>
        </w:rPr>
      </w:pPr>
      <w:r w:rsidRPr="00B45D23">
        <w:rPr>
          <w:rFonts w:asciiTheme="minorHAnsi" w:hAnsiTheme="minorHAnsi" w:cstheme="minorHAnsi"/>
          <w:lang w:val="es-ES_tradnl" w:eastAsia="es-ES"/>
        </w:rPr>
        <w:t>Los proponentes deberán cumplir con los requisitos y adjuntar a la propuesta la información solicitada a continuación:</w:t>
      </w:r>
    </w:p>
    <w:p w:rsidR="005B4179" w:rsidRPr="00B45D23" w:rsidRDefault="00EA38E5" w:rsidP="00EA38E5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lang w:val="es-ES_tradnl" w:eastAsia="es-ES"/>
        </w:rPr>
      </w:pPr>
      <w:r w:rsidRPr="00B45D23">
        <w:rPr>
          <w:rFonts w:asciiTheme="minorHAnsi" w:hAnsiTheme="minorHAnsi" w:cstheme="minorHAnsi"/>
          <w:lang w:val="es-ES_tradnl" w:eastAsia="es-ES"/>
        </w:rPr>
        <w:t xml:space="preserve">Presentar referencias de empresa pública o privada de haber suministrado </w:t>
      </w:r>
    </w:p>
    <w:p w:rsidR="005B4179" w:rsidRPr="00B45D23" w:rsidRDefault="005B4179" w:rsidP="005B4179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lang w:val="es-ES_tradnl" w:eastAsia="es-ES"/>
        </w:rPr>
      </w:pPr>
      <w:r w:rsidRPr="00B45D23">
        <w:rPr>
          <w:rFonts w:asciiTheme="minorHAnsi" w:hAnsiTheme="minorHAnsi" w:cstheme="minorHAnsi"/>
          <w:lang w:val="es-ES_tradnl" w:eastAsia="es-ES"/>
        </w:rPr>
        <w:t>o trabajado en el servicio solicitado.</w:t>
      </w:r>
    </w:p>
    <w:p w:rsidR="005B4179" w:rsidRPr="00B45D23" w:rsidRDefault="005B4179" w:rsidP="005B4179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lang w:val="es-ES_tradnl" w:eastAsia="es-ES"/>
        </w:rPr>
      </w:pPr>
      <w:r w:rsidRPr="00B45D23">
        <w:rPr>
          <w:rFonts w:asciiTheme="minorHAnsi" w:hAnsiTheme="minorHAnsi" w:cstheme="minorHAnsi"/>
          <w:lang w:val="es-ES_tradnl" w:eastAsia="es-ES"/>
        </w:rPr>
        <w:t xml:space="preserve">Estar activo en </w:t>
      </w:r>
      <w:r w:rsidR="00EA38E5" w:rsidRPr="00B45D23">
        <w:rPr>
          <w:rFonts w:asciiTheme="minorHAnsi" w:hAnsiTheme="minorHAnsi" w:cstheme="minorHAnsi"/>
          <w:lang w:val="es-ES_tradnl" w:eastAsia="es-ES"/>
        </w:rPr>
        <w:t>el RUPE (Decreto 155/013).</w:t>
      </w:r>
    </w:p>
    <w:p w:rsidR="005B4179" w:rsidRPr="00B45D23" w:rsidRDefault="00EA38E5" w:rsidP="005B4179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lang w:val="es-ES_tradnl" w:eastAsia="es-ES"/>
        </w:rPr>
      </w:pPr>
      <w:r w:rsidRPr="00B45D23">
        <w:rPr>
          <w:rFonts w:asciiTheme="minorHAnsi" w:hAnsiTheme="minorHAnsi" w:cstheme="minorHAnsi"/>
          <w:lang w:val="es-ES_tradnl" w:eastAsia="es-ES"/>
        </w:rPr>
        <w:t>Los documentos e información solicitados se subirán a la página web junto con la propuesta</w:t>
      </w:r>
    </w:p>
    <w:p w:rsidR="00EA38E5" w:rsidRPr="00B45D23" w:rsidRDefault="00EA38E5" w:rsidP="00EA38E5">
      <w:pPr>
        <w:ind w:left="851" w:hanging="851"/>
        <w:jc w:val="both"/>
        <w:rPr>
          <w:rFonts w:asciiTheme="minorHAnsi" w:hAnsiTheme="minorHAnsi" w:cstheme="minorHAnsi"/>
          <w:lang w:val="es-ES_tradnl" w:eastAsia="es-ES"/>
        </w:rPr>
      </w:pPr>
      <w:r w:rsidRPr="00B45D23">
        <w:rPr>
          <w:rFonts w:asciiTheme="minorHAnsi" w:hAnsiTheme="minorHAnsi" w:cstheme="minorHAnsi"/>
          <w:lang w:val="es-ES_tradnl" w:eastAsia="es-ES"/>
        </w:rPr>
        <w:tab/>
        <w:t>La Administración podrá solicitar información ampliatoria y fehaciente sobre la información presentada.</w:t>
      </w:r>
    </w:p>
    <w:p w:rsidR="005B4179" w:rsidRPr="00B45D23" w:rsidRDefault="005B4179" w:rsidP="005B4179">
      <w:pPr>
        <w:keepNext/>
        <w:tabs>
          <w:tab w:val="left" w:pos="851"/>
        </w:tabs>
        <w:jc w:val="both"/>
        <w:outlineLvl w:val="6"/>
        <w:rPr>
          <w:rFonts w:asciiTheme="minorHAnsi" w:hAnsiTheme="minorHAnsi" w:cstheme="minorHAnsi"/>
          <w:b/>
          <w:lang w:val="es-ES_tradnl" w:eastAsia="es-ES"/>
        </w:rPr>
      </w:pPr>
      <w:r w:rsidRPr="00B45D23">
        <w:rPr>
          <w:rFonts w:asciiTheme="minorHAnsi" w:hAnsiTheme="minorHAnsi" w:cstheme="minorHAnsi"/>
          <w:b/>
          <w:lang w:val="es-ES_tradnl" w:eastAsia="es-ES"/>
        </w:rPr>
        <w:t xml:space="preserve">Información técnica </w:t>
      </w:r>
    </w:p>
    <w:p w:rsidR="005B4179" w:rsidRPr="00B45D23" w:rsidRDefault="005B4179" w:rsidP="005B4179">
      <w:pPr>
        <w:ind w:left="851" w:hanging="851"/>
        <w:jc w:val="both"/>
        <w:rPr>
          <w:rFonts w:asciiTheme="minorHAnsi" w:hAnsiTheme="minorHAnsi" w:cstheme="minorHAnsi"/>
          <w:lang w:val="es-ES_tradnl" w:eastAsia="es-ES"/>
        </w:rPr>
      </w:pPr>
      <w:r w:rsidRPr="00B45D23">
        <w:rPr>
          <w:rFonts w:asciiTheme="minorHAnsi" w:hAnsiTheme="minorHAnsi" w:cstheme="minorHAnsi"/>
          <w:lang w:val="es-ES_tradnl" w:eastAsia="es-ES"/>
        </w:rPr>
        <w:tab/>
        <w:t>Todos los datos indicados</w:t>
      </w:r>
      <w:r w:rsidR="00C273EF" w:rsidRPr="00B45D23">
        <w:rPr>
          <w:rFonts w:asciiTheme="minorHAnsi" w:hAnsiTheme="minorHAnsi" w:cstheme="minorHAnsi"/>
          <w:lang w:val="es-ES_tradnl" w:eastAsia="es-ES"/>
        </w:rPr>
        <w:t xml:space="preserve"> por el proponente referente</w:t>
      </w:r>
      <w:r w:rsidRPr="00B45D23">
        <w:rPr>
          <w:rFonts w:asciiTheme="minorHAnsi" w:hAnsiTheme="minorHAnsi" w:cstheme="minorHAnsi"/>
          <w:lang w:val="es-ES_tradnl" w:eastAsia="es-ES"/>
        </w:rPr>
        <w:t xml:space="preserve"> al </w:t>
      </w:r>
      <w:r w:rsidR="00C273EF" w:rsidRPr="00B45D23">
        <w:rPr>
          <w:rFonts w:asciiTheme="minorHAnsi" w:hAnsiTheme="minorHAnsi" w:cstheme="minorHAnsi"/>
          <w:lang w:val="es-ES_tradnl" w:eastAsia="es-ES"/>
        </w:rPr>
        <w:t>trabajo a realizar</w:t>
      </w:r>
      <w:r w:rsidRPr="00B45D23">
        <w:rPr>
          <w:rFonts w:asciiTheme="minorHAnsi" w:hAnsiTheme="minorHAnsi" w:cstheme="minorHAnsi"/>
          <w:lang w:val="es-ES_tradnl" w:eastAsia="es-ES"/>
        </w:rPr>
        <w:t xml:space="preserve"> </w:t>
      </w:r>
      <w:r w:rsidRPr="00B45D23">
        <w:rPr>
          <w:rFonts w:asciiTheme="minorHAnsi" w:hAnsiTheme="minorHAnsi" w:cstheme="minorHAnsi"/>
          <w:b/>
          <w:lang w:val="es-ES_tradnl" w:eastAsia="es-ES"/>
        </w:rPr>
        <w:t>tendrán carácter de compromiso</w:t>
      </w:r>
      <w:r w:rsidRPr="00B45D23">
        <w:rPr>
          <w:rFonts w:asciiTheme="minorHAnsi" w:hAnsiTheme="minorHAnsi" w:cstheme="minorHAnsi"/>
          <w:lang w:val="es-ES_tradnl" w:eastAsia="es-ES"/>
        </w:rPr>
        <w:t>, es decir que si se verifica que los mismos no responden estrictamente a lo establecido en la propuesta la Administración podrá rechazarlos de plano, no serán tomados en cuenta para el estudio de la misma, o en su caso se podrá rescindir el contrato respectivo, sin que ello dé lugar a reclamación de clase alguna de parte del proponente o adjudicatario.</w:t>
      </w:r>
    </w:p>
    <w:p w:rsidR="00C273EF" w:rsidRPr="00B45D23" w:rsidRDefault="00C273EF" w:rsidP="00C273EF">
      <w:pPr>
        <w:ind w:left="709" w:hanging="283"/>
        <w:rPr>
          <w:rFonts w:asciiTheme="minorHAnsi" w:hAnsiTheme="minorHAnsi" w:cstheme="minorHAnsi"/>
          <w:b/>
          <w:lang w:val="es-ES_tradnl"/>
        </w:rPr>
      </w:pPr>
      <w:r w:rsidRPr="00B45D23">
        <w:rPr>
          <w:rFonts w:asciiTheme="minorHAnsi" w:hAnsiTheme="minorHAnsi" w:cstheme="minorHAnsi"/>
          <w:b/>
        </w:rPr>
        <w:t>Visita</w:t>
      </w:r>
    </w:p>
    <w:p w:rsidR="00C273EF" w:rsidRPr="00B45D23" w:rsidRDefault="00C273EF" w:rsidP="00C273EF">
      <w:pPr>
        <w:pStyle w:val="Prrafodelista"/>
        <w:ind w:left="855"/>
        <w:jc w:val="both"/>
        <w:rPr>
          <w:rFonts w:asciiTheme="minorHAnsi" w:hAnsiTheme="minorHAnsi" w:cstheme="minorHAnsi"/>
          <w:lang w:val="es-ES_tradnl"/>
        </w:rPr>
      </w:pPr>
      <w:r w:rsidRPr="00B45D23">
        <w:rPr>
          <w:rFonts w:asciiTheme="minorHAnsi" w:hAnsiTheme="minorHAnsi" w:cstheme="minorHAnsi"/>
          <w:lang w:val="es-ES_tradnl"/>
        </w:rPr>
        <w:t>Los interesados deberán coordinar una visita al lugar en donde se realizará el trabajo, de lunes a viernes de 9:00 a 15:00 hs, hasta el día anterior a la apertura.</w:t>
      </w:r>
    </w:p>
    <w:p w:rsidR="00C273EF" w:rsidRPr="00B45D23" w:rsidRDefault="00C273EF" w:rsidP="00C273E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  <w:lang w:val="es-ES_tradnl"/>
        </w:rPr>
      </w:pPr>
      <w:r w:rsidRPr="00B45D23">
        <w:rPr>
          <w:rFonts w:asciiTheme="minorHAnsi" w:hAnsiTheme="minorHAnsi" w:cstheme="minorHAnsi"/>
          <w:b/>
          <w:lang w:val="es-ES_tradnl"/>
        </w:rPr>
        <w:t>Sito en Campamento Picada Varela – Ruta 3 km 94 del Departamento de San José. Tel. contacto 4342 7794.</w:t>
      </w:r>
    </w:p>
    <w:p w:rsidR="00C273EF" w:rsidRPr="00B45D23" w:rsidRDefault="00C273EF" w:rsidP="005B4179">
      <w:pPr>
        <w:ind w:left="851" w:hanging="851"/>
        <w:jc w:val="both"/>
        <w:rPr>
          <w:rFonts w:asciiTheme="minorHAnsi" w:hAnsiTheme="minorHAnsi" w:cstheme="minorHAnsi"/>
          <w:lang w:val="es-ES_tradnl" w:eastAsia="es-ES"/>
        </w:rPr>
      </w:pPr>
    </w:p>
    <w:p w:rsidR="00530EFA" w:rsidRPr="00B45D23" w:rsidRDefault="00530EFA" w:rsidP="00530EFA">
      <w:pPr>
        <w:rPr>
          <w:rFonts w:asciiTheme="minorHAnsi" w:hAnsiTheme="minorHAnsi" w:cstheme="minorHAnsi"/>
          <w:b/>
          <w:u w:val="single"/>
        </w:rPr>
      </w:pPr>
      <w:r w:rsidRPr="00B45D23">
        <w:rPr>
          <w:rFonts w:asciiTheme="minorHAnsi" w:hAnsiTheme="minorHAnsi" w:cstheme="minorHAnsi"/>
          <w:b/>
        </w:rPr>
        <w:t>Plazo para el ingreso de su cotización es</w:t>
      </w:r>
      <w:r w:rsidR="00DB6405" w:rsidRPr="00B45D23">
        <w:rPr>
          <w:rFonts w:asciiTheme="minorHAnsi" w:hAnsiTheme="minorHAnsi" w:cstheme="minorHAnsi"/>
          <w:b/>
          <w:u w:val="single"/>
        </w:rPr>
        <w:t xml:space="preserve">: </w:t>
      </w:r>
      <w:proofErr w:type="gramStart"/>
      <w:r w:rsidR="002063E2">
        <w:rPr>
          <w:rFonts w:asciiTheme="minorHAnsi" w:hAnsiTheme="minorHAnsi" w:cstheme="minorHAnsi"/>
          <w:b/>
          <w:u w:val="single"/>
        </w:rPr>
        <w:t>Lunes</w:t>
      </w:r>
      <w:proofErr w:type="gramEnd"/>
      <w:r w:rsidR="002063E2">
        <w:rPr>
          <w:rFonts w:asciiTheme="minorHAnsi" w:hAnsiTheme="minorHAnsi" w:cstheme="minorHAnsi"/>
          <w:b/>
          <w:u w:val="single"/>
        </w:rPr>
        <w:t xml:space="preserve"> 20</w:t>
      </w:r>
      <w:bookmarkStart w:id="0" w:name="_GoBack"/>
      <w:bookmarkEnd w:id="0"/>
      <w:r w:rsidR="00D516F2" w:rsidRPr="00B45D23">
        <w:rPr>
          <w:rFonts w:asciiTheme="minorHAnsi" w:hAnsiTheme="minorHAnsi" w:cstheme="minorHAnsi"/>
          <w:b/>
          <w:u w:val="single"/>
        </w:rPr>
        <w:t xml:space="preserve"> de mayo</w:t>
      </w:r>
      <w:r w:rsidR="007329BE" w:rsidRPr="00B45D23">
        <w:rPr>
          <w:rFonts w:asciiTheme="minorHAnsi" w:hAnsiTheme="minorHAnsi" w:cstheme="minorHAnsi"/>
          <w:b/>
          <w:u w:val="single"/>
        </w:rPr>
        <w:t xml:space="preserve"> d</w:t>
      </w:r>
      <w:r w:rsidR="002369A8" w:rsidRPr="00B45D23">
        <w:rPr>
          <w:rFonts w:asciiTheme="minorHAnsi" w:hAnsiTheme="minorHAnsi" w:cstheme="minorHAnsi"/>
          <w:b/>
          <w:u w:val="single"/>
        </w:rPr>
        <w:t>e 202</w:t>
      </w:r>
      <w:r w:rsidR="009B7D90" w:rsidRPr="00B45D23">
        <w:rPr>
          <w:rFonts w:asciiTheme="minorHAnsi" w:hAnsiTheme="minorHAnsi" w:cstheme="minorHAnsi"/>
          <w:b/>
          <w:u w:val="single"/>
        </w:rPr>
        <w:t>4</w:t>
      </w:r>
      <w:r w:rsidRPr="00B45D23">
        <w:rPr>
          <w:rFonts w:asciiTheme="minorHAnsi" w:hAnsiTheme="minorHAnsi" w:cstheme="minorHAnsi"/>
          <w:b/>
          <w:u w:val="single"/>
        </w:rPr>
        <w:t xml:space="preserve">, hasta </w:t>
      </w:r>
      <w:r w:rsidR="00F30B08" w:rsidRPr="00B45D23">
        <w:rPr>
          <w:rFonts w:asciiTheme="minorHAnsi" w:hAnsiTheme="minorHAnsi" w:cstheme="minorHAnsi"/>
          <w:b/>
          <w:u w:val="single"/>
        </w:rPr>
        <w:t>1</w:t>
      </w:r>
      <w:r w:rsidR="00B35FDC" w:rsidRPr="00B45D23">
        <w:rPr>
          <w:rFonts w:asciiTheme="minorHAnsi" w:hAnsiTheme="minorHAnsi" w:cstheme="minorHAnsi"/>
          <w:b/>
          <w:u w:val="single"/>
        </w:rPr>
        <w:t>1</w:t>
      </w:r>
      <w:r w:rsidR="00B26303" w:rsidRPr="00B45D23">
        <w:rPr>
          <w:rFonts w:asciiTheme="minorHAnsi" w:hAnsiTheme="minorHAnsi" w:cstheme="minorHAnsi"/>
          <w:b/>
          <w:u w:val="single"/>
        </w:rPr>
        <w:t>:</w:t>
      </w:r>
      <w:r w:rsidR="00C51CE3" w:rsidRPr="00B45D23">
        <w:rPr>
          <w:rFonts w:asciiTheme="minorHAnsi" w:hAnsiTheme="minorHAnsi" w:cstheme="minorHAnsi"/>
          <w:b/>
          <w:u w:val="single"/>
        </w:rPr>
        <w:t>0</w:t>
      </w:r>
      <w:r w:rsidRPr="00B45D23">
        <w:rPr>
          <w:rFonts w:asciiTheme="minorHAnsi" w:hAnsiTheme="minorHAnsi" w:cstheme="minorHAnsi"/>
          <w:b/>
          <w:u w:val="single"/>
        </w:rPr>
        <w:t>0 hs.-</w:t>
      </w:r>
    </w:p>
    <w:sectPr w:rsidR="00530EFA" w:rsidRPr="00B45D23" w:rsidSect="00F07351">
      <w:headerReference w:type="default" r:id="rId8"/>
      <w:footerReference w:type="default" r:id="rId9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058E4"/>
    <w:multiLevelType w:val="multilevel"/>
    <w:tmpl w:val="CC185E2C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503114C"/>
    <w:multiLevelType w:val="hybridMultilevel"/>
    <w:tmpl w:val="C1B255A8"/>
    <w:lvl w:ilvl="0" w:tplc="994A4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8136E"/>
    <w:multiLevelType w:val="hybridMultilevel"/>
    <w:tmpl w:val="4E72D4AA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1CE09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0036C"/>
    <w:multiLevelType w:val="hybridMultilevel"/>
    <w:tmpl w:val="D296565E"/>
    <w:lvl w:ilvl="0" w:tplc="3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07D71E2"/>
    <w:multiLevelType w:val="hybridMultilevel"/>
    <w:tmpl w:val="653053CE"/>
    <w:lvl w:ilvl="0" w:tplc="3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3676A"/>
    <w:rsid w:val="000A2911"/>
    <w:rsid w:val="000B0560"/>
    <w:rsid w:val="000F204C"/>
    <w:rsid w:val="000F79F9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1D4C91"/>
    <w:rsid w:val="002063E2"/>
    <w:rsid w:val="00235499"/>
    <w:rsid w:val="002369A8"/>
    <w:rsid w:val="002427F0"/>
    <w:rsid w:val="002B3B09"/>
    <w:rsid w:val="00315959"/>
    <w:rsid w:val="00336FBF"/>
    <w:rsid w:val="0034211F"/>
    <w:rsid w:val="003754D3"/>
    <w:rsid w:val="003A1DF6"/>
    <w:rsid w:val="003A74D5"/>
    <w:rsid w:val="003B106F"/>
    <w:rsid w:val="003B11D8"/>
    <w:rsid w:val="00485B28"/>
    <w:rsid w:val="004875DD"/>
    <w:rsid w:val="004967D3"/>
    <w:rsid w:val="004B51ED"/>
    <w:rsid w:val="004B68D1"/>
    <w:rsid w:val="004D6644"/>
    <w:rsid w:val="004E46A5"/>
    <w:rsid w:val="00500B18"/>
    <w:rsid w:val="00530EFA"/>
    <w:rsid w:val="005B4179"/>
    <w:rsid w:val="005C6A33"/>
    <w:rsid w:val="00600D5B"/>
    <w:rsid w:val="006A7CC3"/>
    <w:rsid w:val="006B27C8"/>
    <w:rsid w:val="006E688B"/>
    <w:rsid w:val="00722AF0"/>
    <w:rsid w:val="00726FB6"/>
    <w:rsid w:val="007329BE"/>
    <w:rsid w:val="00753D1D"/>
    <w:rsid w:val="007815AD"/>
    <w:rsid w:val="0078652C"/>
    <w:rsid w:val="007905B3"/>
    <w:rsid w:val="007D1F4E"/>
    <w:rsid w:val="007F2931"/>
    <w:rsid w:val="008167DE"/>
    <w:rsid w:val="00842E4D"/>
    <w:rsid w:val="008C68DF"/>
    <w:rsid w:val="00904CA5"/>
    <w:rsid w:val="009519C5"/>
    <w:rsid w:val="0096479D"/>
    <w:rsid w:val="00971771"/>
    <w:rsid w:val="00990525"/>
    <w:rsid w:val="00997127"/>
    <w:rsid w:val="009B7D90"/>
    <w:rsid w:val="009F6195"/>
    <w:rsid w:val="00A32527"/>
    <w:rsid w:val="00A553DE"/>
    <w:rsid w:val="00A72314"/>
    <w:rsid w:val="00A856C8"/>
    <w:rsid w:val="00A90203"/>
    <w:rsid w:val="00A93AD7"/>
    <w:rsid w:val="00AB26F6"/>
    <w:rsid w:val="00AC062A"/>
    <w:rsid w:val="00AE4875"/>
    <w:rsid w:val="00B151AA"/>
    <w:rsid w:val="00B26303"/>
    <w:rsid w:val="00B359D3"/>
    <w:rsid w:val="00B35FDC"/>
    <w:rsid w:val="00B45D23"/>
    <w:rsid w:val="00B528D7"/>
    <w:rsid w:val="00BB42C7"/>
    <w:rsid w:val="00BB5DFF"/>
    <w:rsid w:val="00BE7568"/>
    <w:rsid w:val="00BF0340"/>
    <w:rsid w:val="00BF0DF4"/>
    <w:rsid w:val="00C15F2A"/>
    <w:rsid w:val="00C273EF"/>
    <w:rsid w:val="00C424B8"/>
    <w:rsid w:val="00C44BEA"/>
    <w:rsid w:val="00C51CE3"/>
    <w:rsid w:val="00C9740F"/>
    <w:rsid w:val="00CA6C78"/>
    <w:rsid w:val="00CD406A"/>
    <w:rsid w:val="00CE4FFF"/>
    <w:rsid w:val="00D001E9"/>
    <w:rsid w:val="00D516F2"/>
    <w:rsid w:val="00D74527"/>
    <w:rsid w:val="00D751F1"/>
    <w:rsid w:val="00D90A32"/>
    <w:rsid w:val="00DB08D9"/>
    <w:rsid w:val="00DB411C"/>
    <w:rsid w:val="00DB6405"/>
    <w:rsid w:val="00E1798D"/>
    <w:rsid w:val="00E4783F"/>
    <w:rsid w:val="00E67634"/>
    <w:rsid w:val="00E717B6"/>
    <w:rsid w:val="00EA38E5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  <w14:docId w14:val="553E3FA1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A6C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CA6C78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CA6C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0837F-0F09-4FCA-B206-6CD11E65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84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4</cp:revision>
  <cp:lastPrinted>2024-05-06T14:21:00Z</cp:lastPrinted>
  <dcterms:created xsi:type="dcterms:W3CDTF">2024-05-08T16:46:00Z</dcterms:created>
  <dcterms:modified xsi:type="dcterms:W3CDTF">2024-05-14T15:28:00Z</dcterms:modified>
</cp:coreProperties>
</file>